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DB" w:rsidRPr="00AF0D4A" w:rsidRDefault="00704FDB" w:rsidP="00704FD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0D4A">
        <w:rPr>
          <w:rFonts w:asciiTheme="majorEastAsia" w:eastAsiaTheme="majorEastAsia" w:hAnsiTheme="majorEastAsia" w:hint="eastAsia"/>
          <w:b/>
          <w:sz w:val="28"/>
          <w:szCs w:val="28"/>
        </w:rPr>
        <w:t>事前学習における薬局薬剤師との連携</w:t>
      </w:r>
      <w:r w:rsidRPr="00AF0D4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AF0D4A">
        <w:rPr>
          <w:rFonts w:asciiTheme="majorEastAsia" w:eastAsiaTheme="majorEastAsia" w:hAnsiTheme="majorEastAsia" w:hint="eastAsia"/>
          <w:sz w:val="18"/>
          <w:szCs w:val="18"/>
        </w:rPr>
        <w:t>→（MSゴシック・太字14ポイント）</w:t>
      </w:r>
    </w:p>
    <w:p w:rsidR="00704FDB" w:rsidRPr="00AF0D4A" w:rsidRDefault="00704FDB" w:rsidP="00704FDB">
      <w:pPr>
        <w:rPr>
          <w:rFonts w:asciiTheme="majorEastAsia" w:eastAsiaTheme="majorEastAsia" w:hAnsiTheme="majorEastAsia"/>
          <w:b/>
          <w:sz w:val="22"/>
        </w:rPr>
      </w:pPr>
    </w:p>
    <w:p w:rsidR="00704FDB" w:rsidRPr="00AF0D4A" w:rsidRDefault="00704FDB" w:rsidP="00704F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F0D4A">
        <w:rPr>
          <w:rFonts w:asciiTheme="majorEastAsia" w:eastAsiaTheme="majorEastAsia" w:hAnsiTheme="majorEastAsia" w:hint="eastAsia"/>
          <w:b/>
          <w:sz w:val="24"/>
          <w:szCs w:val="24"/>
        </w:rPr>
        <w:t>○武蔵野太郎</w:t>
      </w:r>
      <w:r w:rsidRPr="00AF0D4A">
        <w:rPr>
          <w:rFonts w:asciiTheme="majorEastAsia" w:eastAsiaTheme="majorEastAsia" w:hAnsiTheme="majorEastAsia" w:hint="eastAsia"/>
          <w:b/>
          <w:sz w:val="24"/>
          <w:szCs w:val="24"/>
          <w:vertAlign w:val="superscript"/>
        </w:rPr>
        <w:t>1)</w:t>
      </w:r>
      <w:r w:rsidRPr="00AF0D4A">
        <w:rPr>
          <w:rFonts w:asciiTheme="majorEastAsia" w:eastAsiaTheme="majorEastAsia" w:hAnsiTheme="majorEastAsia" w:hint="eastAsia"/>
          <w:b/>
          <w:sz w:val="24"/>
          <w:szCs w:val="24"/>
        </w:rPr>
        <w:t>、有明花子</w:t>
      </w:r>
      <w:r w:rsidRPr="00AF0D4A">
        <w:rPr>
          <w:rFonts w:asciiTheme="majorEastAsia" w:eastAsiaTheme="majorEastAsia" w:hAnsiTheme="majorEastAsia" w:hint="eastAsia"/>
          <w:b/>
          <w:sz w:val="24"/>
          <w:szCs w:val="24"/>
          <w:vertAlign w:val="superscript"/>
        </w:rPr>
        <w:t>2)</w:t>
      </w:r>
      <w:r w:rsidRPr="00AF0D4A">
        <w:rPr>
          <w:rFonts w:asciiTheme="majorEastAsia" w:eastAsiaTheme="majorEastAsia" w:hAnsiTheme="majorEastAsia" w:hint="eastAsia"/>
          <w:b/>
          <w:sz w:val="24"/>
          <w:szCs w:val="24"/>
        </w:rPr>
        <w:t>、・・・・</w:t>
      </w:r>
      <w:r w:rsidRPr="00AF0D4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AF0D4A">
        <w:rPr>
          <w:rFonts w:asciiTheme="majorEastAsia" w:eastAsiaTheme="majorEastAsia" w:hAnsiTheme="majorEastAsia" w:hint="eastAsia"/>
          <w:sz w:val="18"/>
          <w:szCs w:val="18"/>
        </w:rPr>
        <w:t>→（MSゴシック・太字12ポイント）</w:t>
      </w:r>
    </w:p>
    <w:p w:rsidR="00704FDB" w:rsidRPr="00AF0D4A" w:rsidRDefault="00704FDB" w:rsidP="00704F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AF0D4A">
        <w:rPr>
          <w:rFonts w:asciiTheme="majorEastAsia" w:eastAsiaTheme="majorEastAsia" w:hAnsiTheme="majorEastAsia" w:hint="eastAsia"/>
          <w:b/>
          <w:sz w:val="24"/>
          <w:szCs w:val="24"/>
        </w:rPr>
        <w:t>1) 武蔵野大学薬学部、2) 有明薬局、・・・・</w:t>
      </w:r>
      <w:r w:rsidRPr="00AF0D4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AF0D4A">
        <w:rPr>
          <w:rFonts w:asciiTheme="majorEastAsia" w:eastAsiaTheme="majorEastAsia" w:hAnsiTheme="majorEastAsia" w:hint="eastAsia"/>
          <w:sz w:val="18"/>
          <w:szCs w:val="18"/>
        </w:rPr>
        <w:t>→（MSゴシック・太字12ポイント）</w:t>
      </w:r>
    </w:p>
    <w:p w:rsidR="00704FDB" w:rsidRPr="00FB1203" w:rsidRDefault="00704FDB" w:rsidP="00704FDB">
      <w:pPr>
        <w:rPr>
          <w:sz w:val="22"/>
        </w:rPr>
      </w:pPr>
    </w:p>
    <w:p w:rsidR="00704FDB" w:rsidRPr="00FB1203" w:rsidRDefault="00704FDB" w:rsidP="00704FDB">
      <w:pPr>
        <w:rPr>
          <w:sz w:val="22"/>
        </w:rPr>
      </w:pPr>
      <w:r w:rsidRPr="00FB1203">
        <w:rPr>
          <w:rFonts w:hint="eastAsia"/>
          <w:sz w:val="22"/>
        </w:rPr>
        <w:t>【目的】</w:t>
      </w:r>
      <w:r w:rsidRPr="00E20AD8">
        <w:rPr>
          <w:rFonts w:hint="eastAsia"/>
          <w:sz w:val="22"/>
        </w:rPr>
        <w:t xml:space="preserve">　</w:t>
      </w:r>
      <w:r w:rsidRPr="00E20AD8">
        <w:rPr>
          <w:rFonts w:hint="eastAsia"/>
          <w:sz w:val="18"/>
          <w:szCs w:val="18"/>
        </w:rPr>
        <w:t>→</w:t>
      </w:r>
      <w:r>
        <w:rPr>
          <w:rFonts w:hint="eastAsia"/>
          <w:sz w:val="18"/>
          <w:szCs w:val="18"/>
        </w:rPr>
        <w:t>（</w:t>
      </w:r>
      <w:r w:rsidRPr="00E20AD8">
        <w:rPr>
          <w:rFonts w:hint="eastAsia"/>
          <w:sz w:val="18"/>
          <w:szCs w:val="18"/>
        </w:rPr>
        <w:t>MS</w:t>
      </w:r>
      <w:r w:rsidRPr="00E20AD8">
        <w:rPr>
          <w:rFonts w:hint="eastAsia"/>
          <w:sz w:val="18"/>
          <w:szCs w:val="18"/>
        </w:rPr>
        <w:t>明朝・</w:t>
      </w:r>
      <w:r w:rsidRPr="00E20AD8">
        <w:rPr>
          <w:rFonts w:hint="eastAsia"/>
          <w:sz w:val="18"/>
          <w:szCs w:val="18"/>
        </w:rPr>
        <w:t>11</w:t>
      </w:r>
      <w:r w:rsidRPr="00E20AD8">
        <w:rPr>
          <w:rFonts w:hint="eastAsia"/>
          <w:sz w:val="18"/>
          <w:szCs w:val="18"/>
        </w:rPr>
        <w:t>ポイント</w:t>
      </w:r>
      <w:r>
        <w:rPr>
          <w:rFonts w:hint="eastAsia"/>
          <w:sz w:val="18"/>
          <w:szCs w:val="18"/>
        </w:rPr>
        <w:t>）</w:t>
      </w:r>
    </w:p>
    <w:p w:rsidR="00704FDB" w:rsidRPr="00FB1203" w:rsidRDefault="00704FDB" w:rsidP="00704FDB">
      <w:pPr>
        <w:rPr>
          <w:sz w:val="22"/>
        </w:rPr>
      </w:pPr>
      <w:r w:rsidRPr="00FB1203">
        <w:rPr>
          <w:rFonts w:hint="eastAsia"/>
          <w:sz w:val="22"/>
        </w:rPr>
        <w:t>薬学教育</w:t>
      </w:r>
      <w:r w:rsidRPr="00FB1203">
        <w:rPr>
          <w:rFonts w:hint="eastAsia"/>
          <w:sz w:val="22"/>
        </w:rPr>
        <w:t>6</w:t>
      </w:r>
      <w:r w:rsidRPr="00FB1203">
        <w:rPr>
          <w:rFonts w:hint="eastAsia"/>
          <w:sz w:val="22"/>
        </w:rPr>
        <w:t>年制の長期実務実習を充実したものにするために、事前学習の果たす役割は大きく、効果的な学習プログラムの構築は重要な課題である。本学では、・・・</w:t>
      </w:r>
    </w:p>
    <w:p w:rsidR="00704FDB" w:rsidRPr="00FB1203" w:rsidRDefault="00704FDB" w:rsidP="00704FDB">
      <w:pPr>
        <w:rPr>
          <w:sz w:val="22"/>
        </w:rPr>
      </w:pPr>
      <w:r w:rsidRPr="00FB1203">
        <w:rPr>
          <w:rFonts w:hint="eastAsia"/>
          <w:sz w:val="22"/>
        </w:rPr>
        <w:t>【方法】</w:t>
      </w:r>
    </w:p>
    <w:p w:rsidR="00704FDB" w:rsidRPr="00FB1203" w:rsidRDefault="00704FDB" w:rsidP="00704FDB">
      <w:pPr>
        <w:rPr>
          <w:sz w:val="22"/>
        </w:rPr>
      </w:pPr>
      <w:r w:rsidRPr="00FB1203">
        <w:rPr>
          <w:rFonts w:hint="eastAsia"/>
          <w:sz w:val="22"/>
        </w:rPr>
        <w:t>【結果】</w:t>
      </w:r>
    </w:p>
    <w:p w:rsidR="00704FDB" w:rsidRDefault="00704FDB" w:rsidP="00704FDB">
      <w:pPr>
        <w:rPr>
          <w:sz w:val="22"/>
        </w:rPr>
      </w:pPr>
      <w:r w:rsidRPr="00FB1203">
        <w:rPr>
          <w:rFonts w:hint="eastAsia"/>
          <w:sz w:val="22"/>
        </w:rPr>
        <w:t>【考察】</w:t>
      </w:r>
    </w:p>
    <w:p w:rsidR="00F72722" w:rsidRDefault="00704FDB">
      <w:bookmarkStart w:id="0" w:name="_GoBack"/>
      <w:bookmarkEnd w:id="0"/>
    </w:p>
    <w:sectPr w:rsidR="00F72722" w:rsidSect="00704FD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B"/>
    <w:rsid w:val="00303538"/>
    <w:rsid w:val="00704FDB"/>
    <w:rsid w:val="00A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5EDF9-0B21-4A0D-BB8A-E1584070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武蔵野大学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潔</dc:creator>
  <cp:keywords/>
  <dc:description/>
  <cp:lastModifiedBy>三原 潔</cp:lastModifiedBy>
  <cp:revision>1</cp:revision>
  <dcterms:created xsi:type="dcterms:W3CDTF">2017-03-14T00:23:00Z</dcterms:created>
  <dcterms:modified xsi:type="dcterms:W3CDTF">2017-03-14T00:31:00Z</dcterms:modified>
</cp:coreProperties>
</file>